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A8" w:rsidRDefault="002B64A8" w:rsidP="002B64A8">
      <w:pPr>
        <w:pStyle w:val="Default"/>
        <w:jc w:val="both"/>
      </w:pPr>
    </w:p>
    <w:p w:rsidR="008B6AAC" w:rsidRDefault="002B64A8" w:rsidP="002B64A8">
      <w:pPr>
        <w:pStyle w:val="Default"/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Аннотация к программе учебного предмета ПО.01.УП.01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B6AAC">
        <w:rPr>
          <w:b/>
          <w:bCs/>
          <w:sz w:val="28"/>
          <w:szCs w:val="28"/>
          <w:u w:val="single"/>
        </w:rPr>
        <w:t>«Хор</w:t>
      </w:r>
      <w:r w:rsidR="008B6AAC">
        <w:rPr>
          <w:b/>
          <w:bCs/>
          <w:sz w:val="28"/>
          <w:szCs w:val="28"/>
          <w:u w:val="single"/>
        </w:rPr>
        <w:t>овое пение</w:t>
      </w:r>
      <w:r w:rsidRPr="008B6AAC">
        <w:rPr>
          <w:b/>
          <w:bCs/>
          <w:sz w:val="28"/>
          <w:szCs w:val="28"/>
          <w:u w:val="single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учебному предмету «Хор</w:t>
      </w:r>
      <w:r w:rsidR="008B6AAC">
        <w:rPr>
          <w:sz w:val="28"/>
          <w:szCs w:val="28"/>
        </w:rPr>
        <w:t>овое пение</w:t>
      </w:r>
      <w:r>
        <w:rPr>
          <w:sz w:val="28"/>
          <w:szCs w:val="28"/>
        </w:rPr>
        <w:t xml:space="preserve">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«Хоровое пение» и срокам обучения по этой программе, утвержденными приказом Министерства культуры Российской Федерации от 12 марта 2012г. № 161.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частью дополнительной предпрофессиональной общеобразовательной программы в области музыкального искусства «Хоровое пение».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«Хор» относится к обязательной части дополнительной предпрофессиональной общеобразовательной программы.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Российской Федерации.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учебного предмета «Хор» для детей, поступивших в образовательное учреждение в первый класс в возрасте с шести лет </w:t>
      </w:r>
      <w:r w:rsidR="008B6AAC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 месяцев до девяти лет, составляет 8 лет (с 1 по 8 классы). Срок освоения учебного предмета «Хор» может быть увеличен на один год при 9-летнем сроке реализации образовательной программы «Хоровое пение».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учебных аудиторных занятий - групповая (от 11 человек) или мелкогрупповая (от 4 до 10 человек). Возможно проведение занятий хором следующими группами: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хор: 1 класс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хор: 2-4 классы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хор: 5-8(9) классы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учебного предмета «Хор» </w:t>
      </w:r>
    </w:p>
    <w:p w:rsidR="002B64A8" w:rsidRDefault="002B64A8" w:rsidP="008B6A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развитие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к классической музыке и музыкальному творчеству;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музыкальных способностей: слуха, ритма, памяти, музыкальности и артистизма;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и навыков хорового исполнительства;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навыкам самостоятельной работы с музыкальным материалом и чтению нот с листа;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 обучающимися опыта творческой деятельности и публичных выступлений;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8B6AAC" w:rsidRDefault="008B6AAC" w:rsidP="002B64A8">
      <w:pPr>
        <w:pStyle w:val="Default"/>
        <w:jc w:val="both"/>
        <w:rPr>
          <w:b/>
          <w:bCs/>
          <w:sz w:val="28"/>
          <w:szCs w:val="28"/>
        </w:rPr>
      </w:pP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ПО.01.УП.02. Фортепиано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(ДПОП «Хоровое пение»)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  <w:r w:rsidR="008B6AAC">
        <w:rPr>
          <w:sz w:val="28"/>
          <w:szCs w:val="28"/>
        </w:rPr>
        <w:t xml:space="preserve">Корнилова Е.В., </w:t>
      </w:r>
      <w:proofErr w:type="spellStart"/>
      <w:r w:rsidR="008B6AAC">
        <w:rPr>
          <w:sz w:val="28"/>
          <w:szCs w:val="28"/>
        </w:rPr>
        <w:t>Шаповалова</w:t>
      </w:r>
      <w:proofErr w:type="spellEnd"/>
      <w:r w:rsidR="008B6AAC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– преподаватели по классу фортепиано</w:t>
      </w:r>
      <w:r w:rsidR="008B6AAC">
        <w:rPr>
          <w:sz w:val="28"/>
          <w:szCs w:val="28"/>
        </w:rPr>
        <w:t xml:space="preserve"> Снежинской ДМШ</w:t>
      </w:r>
      <w:r>
        <w:rPr>
          <w:sz w:val="28"/>
          <w:szCs w:val="28"/>
        </w:rPr>
        <w:t xml:space="preserve">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«Фортепиано»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«Хоровое пение» и срокам обучения по этой программе, утвержденными приказом Министерства культуры Российской Федерации от 12 марта 2012г. № 161.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«Фортепиано» относится к обязательной части дополнительной предпрофессиональной общеобразовательной программы «Хоровое пение» Учебный предмет "Фортепиано"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 </w:t>
      </w:r>
    </w:p>
    <w:p w:rsidR="008B6AAC" w:rsidRDefault="002B64A8" w:rsidP="008B6A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«Фортепиано» расширяет представления учащихся об исполнительском искусстве, формирует специальные исполнительские умения и навыки.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игре на фортепиано включает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учебного предмета</w:t>
      </w:r>
      <w:r w:rsidR="008B6A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ФГТ рекомендуемый срок реализации учебного предмета для 8-летнего обучения по программе «Хоровое пение» составляет 8 лет (с 1 по 8 класс) и дополнительный год обучения (9 класс).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освоение предмета «Фортепиано» по учебному плану предлагается 1 час аудиторных занятий в неделю для учащихся хорового отделения до 6 класса включительно и 2 часа в неделю - 7, 8классы, возможно увеличение количества часов за счет вариативной части.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Форма проведения учебных аудиторных занятий </w:t>
      </w:r>
      <w:r>
        <w:rPr>
          <w:sz w:val="28"/>
          <w:szCs w:val="28"/>
        </w:rPr>
        <w:t xml:space="preserve">- индивидуальная, рекомендуемая продолжительность урока - 40 минут.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трудоспособность, эмоционально- психологические особенности.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учебного предмета «Фортепиано»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развитие музыкально-творческих способностей учащегося, на основе приобретенных им базовых знаний, умений и навыков в области фортепианного исполнительства.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B64A8" w:rsidRDefault="002B64A8" w:rsidP="002B64A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 </w:t>
      </w:r>
    </w:p>
    <w:p w:rsidR="002B64A8" w:rsidRDefault="002B64A8" w:rsidP="002B64A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</w:r>
    </w:p>
    <w:p w:rsidR="008B6AAC" w:rsidRDefault="002B64A8" w:rsidP="008B6AA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комплекса исполнительских навыков и умений игры на фортепиано с учетом возможностей и способностей учащегося; овладение основными видами штрихов;</w:t>
      </w:r>
    </w:p>
    <w:p w:rsidR="008B6AAC" w:rsidRDefault="008B6AAC" w:rsidP="008B6AA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B6AAC">
        <w:rPr>
          <w:sz w:val="28"/>
          <w:szCs w:val="28"/>
        </w:rPr>
        <w:t xml:space="preserve"> </w:t>
      </w:r>
      <w:r w:rsidR="002B64A8" w:rsidRPr="008B6AAC">
        <w:rPr>
          <w:sz w:val="28"/>
          <w:szCs w:val="28"/>
        </w:rPr>
        <w:t>развитие музыкальных способностей: ритма, слуха, памяти, музыкальности, эмоциональности</w:t>
      </w:r>
      <w:r>
        <w:rPr>
          <w:sz w:val="28"/>
          <w:szCs w:val="28"/>
        </w:rPr>
        <w:t>.</w:t>
      </w:r>
      <w:r w:rsidR="002B64A8" w:rsidRPr="008B6AAC">
        <w:rPr>
          <w:sz w:val="28"/>
          <w:szCs w:val="28"/>
        </w:rPr>
        <w:t xml:space="preserve"> </w:t>
      </w:r>
    </w:p>
    <w:p w:rsidR="008B6AAC" w:rsidRDefault="008B6AAC" w:rsidP="008B6AAC">
      <w:pPr>
        <w:pStyle w:val="Default"/>
        <w:ind w:left="720"/>
        <w:jc w:val="both"/>
        <w:rPr>
          <w:sz w:val="28"/>
          <w:szCs w:val="28"/>
        </w:rPr>
      </w:pPr>
    </w:p>
    <w:p w:rsidR="008B6AAC" w:rsidRDefault="008B6AAC" w:rsidP="008B6AAC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8B6AAC" w:rsidRDefault="002B64A8" w:rsidP="008B6AAC">
      <w:pPr>
        <w:pStyle w:val="Default"/>
        <w:jc w:val="both"/>
        <w:rPr>
          <w:b/>
          <w:bCs/>
          <w:sz w:val="28"/>
          <w:szCs w:val="28"/>
        </w:rPr>
      </w:pPr>
      <w:r w:rsidRPr="008B6AAC">
        <w:rPr>
          <w:b/>
          <w:bCs/>
          <w:sz w:val="28"/>
          <w:szCs w:val="28"/>
        </w:rPr>
        <w:t xml:space="preserve">Аннотация к программе учебного предмета </w:t>
      </w:r>
      <w:r>
        <w:rPr>
          <w:b/>
          <w:bCs/>
          <w:sz w:val="28"/>
          <w:szCs w:val="28"/>
        </w:rPr>
        <w:t>ПО.01.УП.03.</w:t>
      </w:r>
    </w:p>
    <w:p w:rsidR="002B64A8" w:rsidRDefault="002B64A8" w:rsidP="008B6AA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6AA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Основы </w:t>
      </w:r>
      <w:proofErr w:type="spellStart"/>
      <w:proofErr w:type="gramStart"/>
      <w:r>
        <w:rPr>
          <w:b/>
          <w:bCs/>
          <w:sz w:val="28"/>
          <w:szCs w:val="28"/>
        </w:rPr>
        <w:t>дирижирования</w:t>
      </w:r>
      <w:proofErr w:type="spellEnd"/>
      <w:r w:rsidR="008B6AAC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8B6AA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 xml:space="preserve">ДПОП «Хоровое пение») </w:t>
      </w:r>
    </w:p>
    <w:p w:rsidR="002B64A8" w:rsidRDefault="008B6AAC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2B64A8">
        <w:rPr>
          <w:sz w:val="28"/>
          <w:szCs w:val="28"/>
        </w:rPr>
        <w:t xml:space="preserve">: </w:t>
      </w:r>
      <w:r>
        <w:rPr>
          <w:sz w:val="28"/>
          <w:szCs w:val="28"/>
        </w:rPr>
        <w:t>Науменко Т.Н., Кравцова О.Л. – преподаватели</w:t>
      </w:r>
      <w:r w:rsidR="002B64A8">
        <w:rPr>
          <w:sz w:val="28"/>
          <w:szCs w:val="28"/>
        </w:rPr>
        <w:t xml:space="preserve"> высшей квалификационной категории по хоровому классу.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учебному предмету «Основы дирижирования»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«Хоровое пение» и срокам обучения по этой программе, утвержденными приказом Министерства культуры Российской Федерации от 12 марта 2012г. № 161.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частью дополнительной предпрофессиональной общеобразовательной программы в области музыкального искусства «Хоровое пение».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«Основы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» относится к обязательной части дополнительной предпрофессиональной общеобразовательной программы.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предмета входят исторические сведения о великих хоровых дирижерах и лучших хоровых коллективах. Рассматриваются некоторые вопросы </w:t>
      </w:r>
      <w:proofErr w:type="spellStart"/>
      <w:r>
        <w:rPr>
          <w:sz w:val="28"/>
          <w:szCs w:val="28"/>
        </w:rPr>
        <w:t>хороведения</w:t>
      </w:r>
      <w:proofErr w:type="spellEnd"/>
      <w:r>
        <w:rPr>
          <w:sz w:val="28"/>
          <w:szCs w:val="28"/>
        </w:rPr>
        <w:t xml:space="preserve">, анализ задач, стоящих перед дирижером как исполнителем, в задачу предмета входит обучение работе с хоровыми партитурами,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практические задания по технике дирижирования, направленными на овладение необходимыми умениями и навыками в применении дирижерского жеста.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учебного предмета «Основы дирижирования». Данный предмет реализуется в 7-8 классах. Срок освоения учебного предмета может быть увеличен на один год при 9-летнем сроке реализации образовательной программы «Хоровое пение».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Форма проведения учебных аудиторных занятий </w:t>
      </w:r>
      <w:r>
        <w:rPr>
          <w:sz w:val="28"/>
          <w:szCs w:val="28"/>
        </w:rPr>
        <w:t xml:space="preserve">- индивидуальная, рекомендуемая продолжительность урока - 40 минут.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трудоспособность, эмоционально- психологические особенности. </w:t>
      </w:r>
    </w:p>
    <w:p w:rsidR="008B6AAC" w:rsidRDefault="008B6AAC" w:rsidP="002B64A8">
      <w:pPr>
        <w:pStyle w:val="Default"/>
        <w:jc w:val="both"/>
        <w:rPr>
          <w:sz w:val="28"/>
          <w:szCs w:val="28"/>
        </w:rPr>
      </w:pPr>
    </w:p>
    <w:p w:rsidR="008B6AAC" w:rsidRDefault="002B64A8" w:rsidP="008B6A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учебного предмета «Основы дирижирования» </w:t>
      </w:r>
    </w:p>
    <w:p w:rsidR="002B64A8" w:rsidRDefault="002B64A8" w:rsidP="008B6A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развитие музыкально-творческих способностей учащегося, на основе приобретенных им базовых знаний, умений и навыков в области хорового дирижирования,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их подготовка к поступлению в средние или высшие учебные заведения.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B64A8" w:rsidRDefault="002B64A8" w:rsidP="002B64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учащегося с лучшими образцами хоровой музыки, выдающимися дирижерами и хоровыми коллективами; </w:t>
      </w:r>
    </w:p>
    <w:p w:rsidR="002B64A8" w:rsidRDefault="002B64A8" w:rsidP="002B64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хоровому искусству; </w:t>
      </w:r>
    </w:p>
    <w:p w:rsidR="002B64A8" w:rsidRDefault="002B64A8" w:rsidP="002B64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комплекса теоретических знаний по технике дирижирования; </w:t>
      </w:r>
    </w:p>
    <w:p w:rsidR="002B64A8" w:rsidRDefault="002B64A8" w:rsidP="002B64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технических и исполнительских навыков дирижирования хоровым коллективом; </w:t>
      </w:r>
    </w:p>
    <w:p w:rsidR="002B64A8" w:rsidRDefault="002B64A8" w:rsidP="002B64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анализировать хоровые партитуры. </w:t>
      </w:r>
    </w:p>
    <w:p w:rsidR="002B64A8" w:rsidRPr="002B64A8" w:rsidRDefault="002B64A8" w:rsidP="002B64A8">
      <w:pPr>
        <w:pStyle w:val="Default"/>
        <w:jc w:val="both"/>
        <w:rPr>
          <w:sz w:val="28"/>
          <w:szCs w:val="28"/>
        </w:rPr>
      </w:pPr>
      <w:r w:rsidRPr="002B64A8">
        <w:rPr>
          <w:sz w:val="28"/>
          <w:szCs w:val="28"/>
        </w:rPr>
        <w:t xml:space="preserve">Данная программа отражает разнообразие репертуара, академическую направленность учебного предмета «Основы дирижирования»,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2B64A8" w:rsidRDefault="002B64A8" w:rsidP="002B64A8">
      <w:pPr>
        <w:pStyle w:val="Default"/>
        <w:jc w:val="both"/>
        <w:rPr>
          <w:b/>
          <w:bCs/>
          <w:sz w:val="28"/>
          <w:szCs w:val="28"/>
        </w:rPr>
      </w:pP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учебного предмета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В.03.УП.03 Вокал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(ДПОП «Хоровое пение»)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  <w:r w:rsidR="008B6AAC">
        <w:rPr>
          <w:sz w:val="28"/>
          <w:szCs w:val="28"/>
        </w:rPr>
        <w:t xml:space="preserve">Науменко Т.Н., Кравцова О.Л. </w:t>
      </w:r>
      <w:r>
        <w:rPr>
          <w:sz w:val="28"/>
          <w:szCs w:val="28"/>
        </w:rPr>
        <w:t xml:space="preserve">– преподаватели высшей квалификационной категории по хоровому классу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учебному предмету «Вокал»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«Хоровое пение» и срокам обучения по этой программе, утвержденными приказом Министерства культуры Российской Федерации от 12 марта 2012г. № 161.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частью дополнительной предпрофессиональной общеобразовательной программы в области музыкального искусства «Хоровое пение».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«Вокал» относится к вариативной части дополнительной предпрофессиональной общеобразовательной программы. </w:t>
      </w:r>
    </w:p>
    <w:p w:rsidR="002B64A8" w:rsidRDefault="002B64A8" w:rsidP="008B6AAC">
      <w:pPr>
        <w:pStyle w:val="Default"/>
        <w:pageBreakBefor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предмета способствует формированию эстетических качеств, физическому развитию учащегося, выработке выносливости его голосового аппарата,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развитию общих музыкальных способностей.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учебного предмета «Вокал». Данный предмет реализуется с 2 по 8 класс. Срок освоения учебного предмета может быть увеличен на один год при 9-летнем сроке реализации образовательной программы «Хоровое пение». </w:t>
      </w:r>
    </w:p>
    <w:p w:rsidR="002B64A8" w:rsidRDefault="002B64A8" w:rsidP="008B6AA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Форма проведения учебных аудиторных занятий </w:t>
      </w:r>
      <w:r>
        <w:rPr>
          <w:sz w:val="28"/>
          <w:szCs w:val="28"/>
        </w:rPr>
        <w:t xml:space="preserve">- индивидуальная, рекомендуемая продолжительность урока от 0,5 до 1 академического </w:t>
      </w:r>
      <w:proofErr w:type="spellStart"/>
      <w:r>
        <w:rPr>
          <w:sz w:val="28"/>
          <w:szCs w:val="28"/>
        </w:rPr>
        <w:t>ччаса</w:t>
      </w:r>
      <w:proofErr w:type="spellEnd"/>
      <w:r>
        <w:rPr>
          <w:sz w:val="28"/>
          <w:szCs w:val="28"/>
        </w:rPr>
        <w:t xml:space="preserve"> (от 20 до 40 минут). Занятия проводятся 1 раз в неделю.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трудоспособность, эмоционально-психологические особенности.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учебного предмета «Вокал»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обучение навыкам академического пения, посредством уроков по постановке голоса.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учащегося начальным навыкам академического пения;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разучивать вокальные произведения;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элементарным навыкам актерского мастерства; </w:t>
      </w:r>
    </w:p>
    <w:p w:rsidR="002B64A8" w:rsidRDefault="002B64A8" w:rsidP="002B64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музыкальных способностей; </w:t>
      </w:r>
    </w:p>
    <w:p w:rsidR="006912DC" w:rsidRPr="002B64A8" w:rsidRDefault="002B64A8" w:rsidP="002B64A8">
      <w:pPr>
        <w:jc w:val="both"/>
        <w:rPr>
          <w:rFonts w:ascii="Times New Roman" w:hAnsi="Times New Roman" w:cs="Times New Roman"/>
        </w:rPr>
      </w:pPr>
      <w:r w:rsidRPr="002B64A8">
        <w:rPr>
          <w:rFonts w:ascii="Times New Roman" w:hAnsi="Times New Roman" w:cs="Times New Roman"/>
          <w:sz w:val="28"/>
          <w:szCs w:val="28"/>
        </w:rPr>
        <w:t>повышение общей музыкальной культуры.</w:t>
      </w:r>
      <w:bookmarkStart w:id="0" w:name="_GoBack"/>
      <w:bookmarkEnd w:id="0"/>
    </w:p>
    <w:sectPr w:rsidR="006912DC" w:rsidRPr="002B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B1378"/>
    <w:multiLevelType w:val="hybridMultilevel"/>
    <w:tmpl w:val="480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3BB8"/>
    <w:multiLevelType w:val="hybridMultilevel"/>
    <w:tmpl w:val="8D68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2"/>
    <w:rsid w:val="000B6E3B"/>
    <w:rsid w:val="0014576C"/>
    <w:rsid w:val="001A4314"/>
    <w:rsid w:val="001B164F"/>
    <w:rsid w:val="001D7E2C"/>
    <w:rsid w:val="00240531"/>
    <w:rsid w:val="00247C79"/>
    <w:rsid w:val="002721A5"/>
    <w:rsid w:val="0028711D"/>
    <w:rsid w:val="002B64A8"/>
    <w:rsid w:val="002E2669"/>
    <w:rsid w:val="003172BF"/>
    <w:rsid w:val="003A2515"/>
    <w:rsid w:val="00417A5E"/>
    <w:rsid w:val="00422940"/>
    <w:rsid w:val="005271F6"/>
    <w:rsid w:val="005D237A"/>
    <w:rsid w:val="00603D8F"/>
    <w:rsid w:val="00654A09"/>
    <w:rsid w:val="0067155E"/>
    <w:rsid w:val="006912DC"/>
    <w:rsid w:val="0069241C"/>
    <w:rsid w:val="007C2B77"/>
    <w:rsid w:val="00821CCB"/>
    <w:rsid w:val="0084621D"/>
    <w:rsid w:val="00885C23"/>
    <w:rsid w:val="008B6AAC"/>
    <w:rsid w:val="008F1497"/>
    <w:rsid w:val="00952789"/>
    <w:rsid w:val="00A34CAF"/>
    <w:rsid w:val="00A45DF7"/>
    <w:rsid w:val="00AC18B1"/>
    <w:rsid w:val="00AE099C"/>
    <w:rsid w:val="00AE71CA"/>
    <w:rsid w:val="00B56DCC"/>
    <w:rsid w:val="00B80F7C"/>
    <w:rsid w:val="00B821DA"/>
    <w:rsid w:val="00BC3F7E"/>
    <w:rsid w:val="00C7345D"/>
    <w:rsid w:val="00C830D2"/>
    <w:rsid w:val="00C9181E"/>
    <w:rsid w:val="00DA7D47"/>
    <w:rsid w:val="00DC0D19"/>
    <w:rsid w:val="00E81DCC"/>
    <w:rsid w:val="00ED6EB0"/>
    <w:rsid w:val="00F23DA3"/>
    <w:rsid w:val="00F25BBC"/>
    <w:rsid w:val="00F41F52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C0B57-9633-4E27-923E-71F8381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Елена Владиславовна Сафонова</cp:lastModifiedBy>
  <cp:revision>2</cp:revision>
  <dcterms:created xsi:type="dcterms:W3CDTF">2017-10-26T12:07:00Z</dcterms:created>
  <dcterms:modified xsi:type="dcterms:W3CDTF">2017-10-26T12:07:00Z</dcterms:modified>
</cp:coreProperties>
</file>